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tblpXSpec="center" w:tblpY="289"/>
        <w:tblOverlap w:val="never"/>
        <w:tblW w:w="1142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5"/>
        <w:gridCol w:w="2340"/>
        <w:gridCol w:w="1620"/>
        <w:gridCol w:w="2250"/>
        <w:gridCol w:w="1440"/>
        <w:gridCol w:w="180"/>
        <w:gridCol w:w="1350"/>
        <w:gridCol w:w="1530"/>
      </w:tblGrid>
      <w:tr w:rsidR="003B224A" w:rsidRPr="005A3339" w14:paraId="3561B1CE" w14:textId="77777777" w:rsidTr="002726E1">
        <w:trPr>
          <w:trHeight w:val="423"/>
          <w:tblHeader/>
          <w:jc w:val="center"/>
        </w:trPr>
        <w:tc>
          <w:tcPr>
            <w:tcW w:w="8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054D2C7" w14:textId="77777777" w:rsidR="003B224A" w:rsidRPr="003240CB" w:rsidRDefault="003B224A" w:rsidP="003B224A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Sargent Supplier Discrepant Material Request (SDMR)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704BF" w14:textId="77777777" w:rsidR="003B224A" w:rsidRDefault="003B224A" w:rsidP="003B224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SDMR #</w:t>
            </w:r>
          </w:p>
          <w:p w14:paraId="40EDCECE" w14:textId="77777777" w:rsidR="003B224A" w:rsidRPr="003240CB" w:rsidRDefault="003B224A" w:rsidP="003B224A">
            <w:pPr>
              <w:spacing w:after="0"/>
              <w:jc w:val="center"/>
              <w:rPr>
                <w:b/>
                <w:sz w:val="36"/>
                <w:szCs w:val="36"/>
              </w:rPr>
            </w:pPr>
            <w:r w:rsidRPr="003B224A">
              <w:rPr>
                <w:sz w:val="16"/>
                <w:szCs w:val="16"/>
              </w:rPr>
              <w:t>(Sargent Provided)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3903F" w14:textId="77777777" w:rsidR="003B224A" w:rsidRPr="00DA5103" w:rsidRDefault="00B26976" w:rsidP="003B22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/>
                  <w:textInput>
                    <w:type w:val="number"/>
                    <w:maxLength w:val="7"/>
                  </w:textInput>
                </w:ffData>
              </w:fldChar>
            </w:r>
            <w:bookmarkStart w:id="0" w:name="Text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3B224A" w:rsidRPr="005A3339" w14:paraId="1B59A426" w14:textId="77777777" w:rsidTr="002726E1">
        <w:trPr>
          <w:trHeight w:val="248"/>
          <w:tblHeader/>
          <w:jc w:val="center"/>
        </w:trPr>
        <w:tc>
          <w:tcPr>
            <w:tcW w:w="8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FB7B" w14:textId="77777777" w:rsidR="003B224A" w:rsidRPr="00DA5103" w:rsidRDefault="003B224A" w:rsidP="003B22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Supplier Name: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A11C" w14:textId="77777777" w:rsidR="003B224A" w:rsidRPr="00DA5103" w:rsidRDefault="003B224A" w:rsidP="003B22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Vendor #</w:t>
            </w:r>
            <w:r w:rsidRPr="00DA5103">
              <w:rPr>
                <w:sz w:val="24"/>
                <w:szCs w:val="24"/>
              </w:rPr>
              <w:t>:</w:t>
            </w:r>
            <w:bookmarkStart w:id="1" w:name="Text3"/>
          </w:p>
        </w:tc>
        <w:bookmarkEnd w:id="1"/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79BA" w14:textId="77777777" w:rsidR="003B224A" w:rsidRPr="00DA5103" w:rsidRDefault="003B224A" w:rsidP="003B22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A5103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</w:tr>
      <w:tr w:rsidR="003B224A" w:rsidRPr="005A3339" w14:paraId="5744AFDE" w14:textId="77777777" w:rsidTr="00940F5D">
        <w:trPr>
          <w:trHeight w:val="242"/>
          <w:tblHeader/>
          <w:jc w:val="center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F588" w14:textId="77777777" w:rsidR="003B224A" w:rsidRPr="00DA5103" w:rsidRDefault="003B224A" w:rsidP="009442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Sargent PO #: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574C" w14:textId="77777777" w:rsidR="003B224A" w:rsidRPr="00DA5103" w:rsidRDefault="003B224A" w:rsidP="00940F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Line: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BFDF" w14:textId="4186CF09" w:rsidR="003B224A" w:rsidRPr="00DA5103" w:rsidRDefault="003B224A" w:rsidP="009442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Supplier Contact Name:</w:t>
            </w:r>
            <w:r w:rsidR="00BC2C39">
              <w:rPr>
                <w:sz w:val="24"/>
                <w:szCs w:val="24"/>
              </w:rPr>
              <w:t xml:space="preserve"> </w:t>
            </w:r>
            <w:r w:rsidR="009442B3">
              <w:rPr>
                <w:sz w:val="24"/>
                <w:szCs w:val="24"/>
              </w:rPr>
              <w:t xml:space="preserve">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</w:tr>
      <w:tr w:rsidR="003B224A" w:rsidRPr="005A3339" w14:paraId="1C641DA9" w14:textId="77777777" w:rsidTr="00940F5D">
        <w:trPr>
          <w:trHeight w:val="242"/>
          <w:tblHeader/>
          <w:jc w:val="center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BA09" w14:textId="77777777" w:rsidR="003B224A" w:rsidRPr="00DA5103" w:rsidRDefault="003B224A" w:rsidP="003B22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Discrepant Part #</w:t>
            </w:r>
            <w:r w:rsidRPr="00DA5103">
              <w:rPr>
                <w:sz w:val="24"/>
                <w:szCs w:val="24"/>
              </w:rPr>
              <w:t xml:space="preserve">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                         </w:t>
            </w:r>
            <w:bookmarkStart w:id="2" w:name="Text5"/>
          </w:p>
        </w:tc>
        <w:bookmarkEnd w:id="2"/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8B57" w14:textId="1F9F68DE" w:rsidR="003B224A" w:rsidRPr="00DA5103" w:rsidRDefault="003B224A" w:rsidP="00940F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</w:t>
            </w:r>
            <w:r w:rsidRPr="00DA5103">
              <w:rPr>
                <w:sz w:val="24"/>
                <w:szCs w:val="24"/>
              </w:rPr>
              <w:t xml:space="preserve">: </w:t>
            </w:r>
            <w:r w:rsidR="00BC2C39">
              <w:rPr>
                <w:sz w:val="24"/>
                <w:szCs w:val="24"/>
              </w:rPr>
              <w:t xml:space="preserve">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588F" w14:textId="7515563D" w:rsidR="003B224A" w:rsidRPr="00DA5103" w:rsidRDefault="003B224A" w:rsidP="003B22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Supplier Contact Phone:</w:t>
            </w:r>
            <w:r w:rsidR="009442B3">
              <w:rPr>
                <w:sz w:val="24"/>
                <w:szCs w:val="24"/>
              </w:rPr>
              <w:t xml:space="preserve">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  <w:bookmarkEnd w:id="3"/>
          </w:p>
        </w:tc>
      </w:tr>
      <w:tr w:rsidR="00940F5D" w:rsidRPr="005A3339" w14:paraId="613DD9EC" w14:textId="77777777" w:rsidTr="00940F5D">
        <w:trPr>
          <w:gridAfter w:val="4"/>
          <w:wAfter w:w="4500" w:type="dxa"/>
          <w:trHeight w:val="242"/>
          <w:tblHeader/>
          <w:jc w:val="center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A4F6" w14:textId="77777777" w:rsidR="00940F5D" w:rsidRPr="00DA5103" w:rsidRDefault="00940F5D" w:rsidP="00940F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Discrepant Qty: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9626" w14:textId="785E2F54" w:rsidR="00940F5D" w:rsidRPr="00DA5103" w:rsidRDefault="00940F5D" w:rsidP="00940F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Order Qty: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40F5D" w:rsidRPr="005A3339" w14:paraId="11BCC53A" w14:textId="77777777" w:rsidTr="002726E1">
        <w:trPr>
          <w:trHeight w:val="502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284D" w14:textId="77777777" w:rsidR="00940F5D" w:rsidRPr="003028C7" w:rsidRDefault="00940F5D" w:rsidP="00940F5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3028C7">
              <w:rPr>
                <w:i/>
                <w:sz w:val="20"/>
                <w:szCs w:val="20"/>
              </w:rPr>
              <w:t xml:space="preserve">Note:  </w:t>
            </w:r>
            <w:r>
              <w:rPr>
                <w:i/>
                <w:sz w:val="20"/>
                <w:szCs w:val="20"/>
              </w:rPr>
              <w:t xml:space="preserve">SDMRs are valid for one PO Line only.  Discrepant quantity shall not exceed order quantity.  Supplier is required to complete all fields and identify / implement adequate Root Cause / Corrective Action to prevent repeat issues.  Fields left blank or “N/A” may result in rejection without the opportunity to revise responses.  </w:t>
            </w:r>
            <w:r w:rsidRPr="003028C7">
              <w:rPr>
                <w:i/>
                <w:sz w:val="20"/>
                <w:szCs w:val="20"/>
              </w:rPr>
              <w:t>Supplier accepts full responsibility for the accuracy of information provided.</w:t>
            </w:r>
          </w:p>
        </w:tc>
      </w:tr>
      <w:tr w:rsidR="00940F5D" w:rsidRPr="005A3339" w14:paraId="78166BBF" w14:textId="77777777" w:rsidTr="00065771">
        <w:trPr>
          <w:trHeight w:val="908"/>
          <w:jc w:val="center"/>
        </w:trPr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E6FED7" w14:textId="77777777" w:rsidR="00940F5D" w:rsidRDefault="00940F5D" w:rsidP="00940F5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Reason for SDMR:</w:t>
            </w:r>
          </w:p>
          <w:p w14:paraId="65CB3D7E" w14:textId="77777777" w:rsidR="00940F5D" w:rsidRPr="00361E4E" w:rsidRDefault="00940F5D" w:rsidP="00940F5D">
            <w:pPr>
              <w:spacing w:after="0" w:line="240" w:lineRule="auto"/>
              <w:jc w:val="right"/>
              <w:rPr>
                <w:rFonts w:cstheme="minorHAnsi"/>
                <w:i/>
                <w:sz w:val="20"/>
                <w:szCs w:val="20"/>
              </w:rPr>
            </w:pPr>
            <w:r w:rsidRPr="00361E4E">
              <w:rPr>
                <w:i/>
                <w:sz w:val="20"/>
                <w:szCs w:val="20"/>
              </w:rPr>
              <w:t>(please select all that apply)</w:t>
            </w:r>
          </w:p>
        </w:tc>
        <w:tc>
          <w:tcPr>
            <w:tcW w:w="837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FE3D" w14:textId="77777777" w:rsidR="00940F5D" w:rsidRDefault="00940F5D" w:rsidP="00940F5D">
            <w:pPr>
              <w:spacing w:after="0" w:line="240" w:lineRule="auto"/>
              <w:rPr>
                <w:rFonts w:cstheme="minorHAnsi"/>
              </w:rPr>
            </w:pPr>
            <w:r w:rsidRPr="00F8724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7246">
              <w:rPr>
                <w:rFonts w:cstheme="minorHAnsi"/>
              </w:rPr>
              <w:instrText xml:space="preserve"> FORMCHECKBOX </w:instrText>
            </w:r>
            <w:r w:rsidRPr="00F87246">
              <w:rPr>
                <w:rFonts w:cstheme="minorHAnsi"/>
              </w:rPr>
            </w:r>
            <w:r w:rsidRPr="00F87246">
              <w:rPr>
                <w:rFonts w:cstheme="minorHAnsi"/>
              </w:rPr>
              <w:fldChar w:fldCharType="separate"/>
            </w:r>
            <w:r w:rsidRPr="00F87246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</w:t>
            </w:r>
            <w:r w:rsidRPr="00F87246">
              <w:rPr>
                <w:rFonts w:cstheme="minorHAnsi"/>
              </w:rPr>
              <w:t xml:space="preserve">The requirement/dimension suspected of being discrepant                                                                                                             </w:t>
            </w:r>
            <w:r w:rsidRPr="00F87246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7246">
              <w:rPr>
                <w:rFonts w:cstheme="minorHAnsi"/>
              </w:rPr>
              <w:instrText xml:space="preserve"> FORMCHECKBOX </w:instrText>
            </w:r>
            <w:r w:rsidRPr="00F87246">
              <w:rPr>
                <w:rFonts w:cstheme="minorHAnsi"/>
              </w:rPr>
            </w:r>
            <w:r w:rsidRPr="00F87246">
              <w:rPr>
                <w:rFonts w:cstheme="minorHAnsi"/>
              </w:rPr>
              <w:fldChar w:fldCharType="separate"/>
            </w:r>
            <w:r w:rsidRPr="00F87246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</w:t>
            </w:r>
            <w:r w:rsidRPr="00F87246">
              <w:rPr>
                <w:rFonts w:cstheme="minorHAnsi"/>
              </w:rPr>
              <w:t>The actual condition or dimension</w:t>
            </w:r>
          </w:p>
          <w:p w14:paraId="2AE0407B" w14:textId="77777777" w:rsidR="00940F5D" w:rsidRPr="00BA2EFB" w:rsidRDefault="00940F5D" w:rsidP="00940F5D">
            <w:pPr>
              <w:spacing w:after="0" w:line="240" w:lineRule="auto"/>
              <w:rPr>
                <w:rFonts w:cstheme="minorHAnsi"/>
              </w:rPr>
            </w:pPr>
            <w:r w:rsidRPr="00F87246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7246">
              <w:rPr>
                <w:rFonts w:cstheme="minorHAnsi"/>
              </w:rPr>
              <w:instrText xml:space="preserve"> FORMCHECKBOX </w:instrText>
            </w:r>
            <w:r w:rsidRPr="00F87246">
              <w:rPr>
                <w:rFonts w:cstheme="minorHAnsi"/>
              </w:rPr>
            </w:r>
            <w:r w:rsidRPr="00F87246">
              <w:rPr>
                <w:rFonts w:cstheme="minorHAnsi"/>
              </w:rPr>
              <w:fldChar w:fldCharType="separate"/>
            </w:r>
            <w:r w:rsidRPr="00F87246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</w:t>
            </w:r>
            <w:r w:rsidRPr="00F87246">
              <w:rPr>
                <w:rFonts w:cstheme="minorHAnsi"/>
              </w:rPr>
              <w:t xml:space="preserve">Supplier containment actions                                                                                                              </w:t>
            </w:r>
            <w:r>
              <w:rPr>
                <w:rFonts w:cstheme="minorHAnsi"/>
              </w:rPr>
              <w:t xml:space="preserve">                               </w:t>
            </w:r>
          </w:p>
        </w:tc>
      </w:tr>
      <w:tr w:rsidR="00940F5D" w:rsidRPr="005A3339" w14:paraId="52ABD638" w14:textId="77777777" w:rsidTr="002726E1">
        <w:trPr>
          <w:trHeight w:val="674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8004" w14:textId="77777777" w:rsidR="00940F5D" w:rsidRPr="00361E4E" w:rsidRDefault="00940F5D" w:rsidP="00940F5D">
            <w:pPr>
              <w:spacing w:after="240" w:line="240" w:lineRule="auto"/>
              <w:rPr>
                <w:rFonts w:cstheme="minorHAnsi"/>
                <w:b/>
                <w:color w:val="FF0000"/>
              </w:rPr>
            </w:pPr>
            <w:r w:rsidRPr="00361E4E">
              <w:rPr>
                <w:rFonts w:cstheme="minorHAnsi"/>
                <w:b/>
                <w:sz w:val="24"/>
                <w:szCs w:val="24"/>
              </w:rPr>
              <w:t>Description of the Discrepancy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</w:t>
            </w:r>
            <w:r>
              <w:rPr>
                <w:rFonts w:cstheme="minorHAnsi"/>
                <w:i/>
                <w:sz w:val="16"/>
                <w:szCs w:val="16"/>
              </w:rPr>
              <w:t>I</w:t>
            </w:r>
            <w:r w:rsidRPr="002726E1">
              <w:rPr>
                <w:rFonts w:cstheme="minorHAnsi"/>
                <w:i/>
                <w:sz w:val="16"/>
                <w:szCs w:val="16"/>
              </w:rPr>
              <w:t>nclude AS-IS/SHOULD-BE dimensions)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0AB17430" w14:textId="77777777" w:rsidTr="002726E1">
        <w:trPr>
          <w:trHeight w:val="665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0819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Investigation Activities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</w:t>
            </w:r>
            <w:r>
              <w:rPr>
                <w:rFonts w:cstheme="minorHAnsi"/>
                <w:i/>
                <w:sz w:val="16"/>
                <w:szCs w:val="16"/>
              </w:rPr>
              <w:t>D</w:t>
            </w:r>
            <w:r w:rsidRPr="002726E1">
              <w:rPr>
                <w:rFonts w:cstheme="minorHAnsi"/>
                <w:i/>
                <w:sz w:val="16"/>
                <w:szCs w:val="16"/>
              </w:rPr>
              <w:t>escribe actions taken to confirm discrepancy and determine scope)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58B2B0C2" w14:textId="77777777" w:rsidTr="002726E1">
        <w:trPr>
          <w:trHeight w:val="665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0564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Other Affected Product / Processes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 xml:space="preserve">(Results of the </w:t>
            </w:r>
            <w:r>
              <w:rPr>
                <w:rFonts w:cstheme="minorHAnsi"/>
                <w:i/>
                <w:sz w:val="16"/>
                <w:szCs w:val="16"/>
              </w:rPr>
              <w:t>l</w:t>
            </w:r>
            <w:r w:rsidRPr="002726E1">
              <w:rPr>
                <w:rFonts w:cstheme="minorHAnsi"/>
                <w:i/>
                <w:sz w:val="16"/>
                <w:szCs w:val="16"/>
              </w:rPr>
              <w:t>ook-</w:t>
            </w:r>
            <w:r>
              <w:rPr>
                <w:rFonts w:cstheme="minorHAnsi"/>
                <w:i/>
                <w:sz w:val="16"/>
                <w:szCs w:val="16"/>
              </w:rPr>
              <w:t>a</w:t>
            </w:r>
            <w:r w:rsidRPr="002726E1">
              <w:rPr>
                <w:rFonts w:cstheme="minorHAnsi"/>
                <w:i/>
                <w:sz w:val="16"/>
                <w:szCs w:val="16"/>
              </w:rPr>
              <w:t>cross)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12CE7EA5" w14:textId="77777777" w:rsidTr="002726E1">
        <w:trPr>
          <w:trHeight w:val="665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DDBD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Containment Action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(Identification/quarantine/notification of recall, etc.)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6ADFBFD6" w14:textId="77777777" w:rsidTr="00FB6CD9">
        <w:trPr>
          <w:trHeight w:val="495"/>
          <w:jc w:val="center"/>
        </w:trPr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D3166" w14:textId="77777777" w:rsidR="00940F5D" w:rsidRPr="00361E4E" w:rsidRDefault="00940F5D" w:rsidP="00940F5D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Escape? </w:t>
            </w:r>
            <w:r w:rsidRPr="00CF3FE3">
              <w:rPr>
                <w:i/>
                <w:sz w:val="16"/>
                <w:szCs w:val="16"/>
              </w:rPr>
              <w:t>(Ha</w:t>
            </w:r>
            <w:r>
              <w:rPr>
                <w:i/>
                <w:sz w:val="16"/>
                <w:szCs w:val="16"/>
              </w:rPr>
              <w:t xml:space="preserve">s product escaped as a result of this </w:t>
            </w:r>
            <w:r w:rsidRPr="00CF3FE3">
              <w:rPr>
                <w:i/>
                <w:sz w:val="16"/>
                <w:szCs w:val="16"/>
              </w:rPr>
              <w:t>nonconformance?)</w:t>
            </w:r>
          </w:p>
        </w:tc>
        <w:tc>
          <w:tcPr>
            <w:tcW w:w="837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C509" w14:textId="77777777" w:rsidR="00940F5D" w:rsidRPr="00BA2EFB" w:rsidRDefault="00940F5D" w:rsidP="00940F5D">
            <w:pPr>
              <w:spacing w:after="0" w:line="240" w:lineRule="auto"/>
              <w:rPr>
                <w:rFonts w:cstheme="minorHAnsi"/>
              </w:rPr>
            </w:pPr>
            <w:r w:rsidRPr="00F8724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7246">
              <w:rPr>
                <w:rFonts w:cstheme="minorHAnsi"/>
              </w:rPr>
              <w:instrText xml:space="preserve"> FORMCHECKBOX </w:instrText>
            </w:r>
            <w:r w:rsidRPr="00F87246">
              <w:rPr>
                <w:rFonts w:cstheme="minorHAnsi"/>
              </w:rPr>
            </w:r>
            <w:r w:rsidRPr="00F87246">
              <w:rPr>
                <w:rFonts w:cstheme="minorHAnsi"/>
              </w:rPr>
              <w:fldChar w:fldCharType="separate"/>
            </w:r>
            <w:r w:rsidRPr="00F87246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YES – Disclosure Letter is forthcoming</w:t>
            </w:r>
            <w:r w:rsidRPr="00F87246">
              <w:rPr>
                <w:rFonts w:cstheme="minorHAnsi"/>
              </w:rPr>
              <w:t xml:space="preserve">                                                                                                             </w:t>
            </w:r>
            <w:r w:rsidRPr="00F87246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7246">
              <w:rPr>
                <w:rFonts w:cstheme="minorHAnsi"/>
              </w:rPr>
              <w:instrText xml:space="preserve"> FORMCHECKBOX </w:instrText>
            </w:r>
            <w:r w:rsidRPr="00F87246">
              <w:rPr>
                <w:rFonts w:cstheme="minorHAnsi"/>
              </w:rPr>
            </w:r>
            <w:r w:rsidRPr="00F87246">
              <w:rPr>
                <w:rFonts w:cstheme="minorHAnsi"/>
              </w:rPr>
              <w:fldChar w:fldCharType="separate"/>
            </w:r>
            <w:r w:rsidRPr="00F87246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NO – No product has escaped</w:t>
            </w:r>
          </w:p>
        </w:tc>
      </w:tr>
      <w:tr w:rsidR="00940F5D" w:rsidRPr="005A3339" w14:paraId="74DAF475" w14:textId="77777777" w:rsidTr="002726E1">
        <w:trPr>
          <w:trHeight w:val="224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CF5F38" w14:textId="77777777" w:rsidR="00940F5D" w:rsidRPr="00C04399" w:rsidRDefault="00940F5D" w:rsidP="00940F5D">
            <w:pPr>
              <w:tabs>
                <w:tab w:val="left" w:pos="1620"/>
              </w:tabs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04399">
              <w:rPr>
                <w:rFonts w:eastAsia="Times New Roman" w:cstheme="minorHAnsi"/>
                <w:sz w:val="20"/>
                <w:szCs w:val="20"/>
              </w:rPr>
              <w:t>CAUSES</w:t>
            </w:r>
          </w:p>
        </w:tc>
        <w:tc>
          <w:tcPr>
            <w:tcW w:w="10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9F2A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Direct Cause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(Physically what created the discrepancy?</w:t>
            </w:r>
            <w:r>
              <w:rPr>
                <w:rFonts w:cstheme="minorHAnsi"/>
                <w:i/>
                <w:sz w:val="16"/>
                <w:szCs w:val="16"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Mfg</w:t>
            </w:r>
            <w:r>
              <w:rPr>
                <w:rFonts w:cstheme="minorHAnsi"/>
                <w:i/>
                <w:sz w:val="16"/>
                <w:szCs w:val="16"/>
              </w:rPr>
              <w:t>.</w:t>
            </w:r>
            <w:r w:rsidRPr="002726E1">
              <w:rPr>
                <w:rFonts w:cstheme="minorHAnsi"/>
                <w:i/>
                <w:sz w:val="16"/>
                <w:szCs w:val="16"/>
              </w:rPr>
              <w:t xml:space="preserve"> error, </w:t>
            </w:r>
            <w:r>
              <w:rPr>
                <w:rFonts w:cstheme="minorHAnsi"/>
                <w:i/>
                <w:sz w:val="16"/>
                <w:szCs w:val="16"/>
              </w:rPr>
              <w:t xml:space="preserve">handling damage, </w:t>
            </w:r>
            <w:r w:rsidRPr="002726E1">
              <w:rPr>
                <w:rFonts w:cstheme="minorHAnsi"/>
                <w:i/>
                <w:sz w:val="16"/>
                <w:szCs w:val="16"/>
              </w:rPr>
              <w:t>etc.)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3C94DD6B" w14:textId="77777777" w:rsidTr="002726E1">
        <w:trPr>
          <w:trHeight w:val="278"/>
          <w:jc w:val="center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1236B" w14:textId="77777777" w:rsidR="00940F5D" w:rsidRPr="00361E4E" w:rsidRDefault="00940F5D" w:rsidP="00940F5D">
            <w:pPr>
              <w:tabs>
                <w:tab w:val="left" w:pos="1620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0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7D89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Contributing Cause(s)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(Other factors that may have exacerbated the issue but in itself did not cause the discrepancy.  This include</w:t>
            </w:r>
            <w:r>
              <w:rPr>
                <w:rFonts w:cstheme="minorHAnsi"/>
                <w:i/>
                <w:sz w:val="16"/>
                <w:szCs w:val="16"/>
              </w:rPr>
              <w:t>s</w:t>
            </w:r>
            <w:r w:rsidRPr="002726E1">
              <w:rPr>
                <w:rFonts w:cstheme="minorHAnsi"/>
                <w:i/>
                <w:sz w:val="16"/>
                <w:szCs w:val="16"/>
              </w:rPr>
              <w:t xml:space="preserve"> in-process inspection misses)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2A528753" w14:textId="77777777" w:rsidTr="002726E1">
        <w:trPr>
          <w:trHeight w:val="314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1409" w14:textId="77777777" w:rsidR="00940F5D" w:rsidRPr="00361E4E" w:rsidRDefault="00940F5D" w:rsidP="00940F5D">
            <w:pPr>
              <w:tabs>
                <w:tab w:val="left" w:pos="1620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0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5FA9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Root Cause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(What process, procedure, or system weakness permitted the discrepancy to occur)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4C2A7E10" w14:textId="77777777" w:rsidTr="002726E1">
        <w:trPr>
          <w:trHeight w:val="37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1E4615" w14:textId="77777777" w:rsidR="00940F5D" w:rsidRPr="00C04399" w:rsidRDefault="00940F5D" w:rsidP="00940F5D">
            <w:pPr>
              <w:tabs>
                <w:tab w:val="left" w:pos="1620"/>
              </w:tabs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04399">
              <w:rPr>
                <w:rFonts w:eastAsia="Times New Roman" w:cstheme="minorHAnsi"/>
                <w:sz w:val="20"/>
                <w:szCs w:val="20"/>
              </w:rPr>
              <w:t>ACTIONS</w:t>
            </w:r>
          </w:p>
        </w:tc>
        <w:tc>
          <w:tcPr>
            <w:tcW w:w="10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5FAF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Specific Action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(This should address / fix Direct Cause – rework/recall/scrap/etc)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5A0129C5" w14:textId="77777777" w:rsidTr="002726E1">
        <w:trPr>
          <w:trHeight w:val="134"/>
          <w:jc w:val="center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2FC37" w14:textId="77777777" w:rsidR="00940F5D" w:rsidRPr="00361E4E" w:rsidRDefault="00940F5D" w:rsidP="00940F5D">
            <w:pPr>
              <w:tabs>
                <w:tab w:val="left" w:pos="1620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0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79A2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Preventive Action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(This should address Root Cause and/or Contributing Causes for the specific part or PN family)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11EBE67A" w14:textId="77777777" w:rsidTr="002726E1">
        <w:trPr>
          <w:trHeight w:val="107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564F" w14:textId="77777777" w:rsidR="00940F5D" w:rsidRPr="00361E4E" w:rsidRDefault="00940F5D" w:rsidP="00940F5D">
            <w:pPr>
              <w:tabs>
                <w:tab w:val="left" w:pos="1620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0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1C8B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Systemic Action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(Preventive-type actions that span multiple processes, part numbers, systems, departments, etc.)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64ED7AAF" w14:textId="77777777" w:rsidTr="002726E1">
        <w:trPr>
          <w:trHeight w:val="71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91F7" w14:textId="77777777" w:rsidR="00940F5D" w:rsidRPr="00361E4E" w:rsidRDefault="00940F5D" w:rsidP="00940F5D">
            <w:pPr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Additional Notes</w:t>
            </w:r>
            <w:r w:rsidRPr="00361E4E">
              <w:rPr>
                <w:rFonts w:cstheme="minorHAnsi"/>
                <w:b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(OK to leave blank if none)</w:t>
            </w:r>
            <w:r w:rsidRPr="00361E4E">
              <w:rPr>
                <w:rFonts w:cstheme="minorHAnsi"/>
                <w:b/>
              </w:rPr>
              <w:t>:</w:t>
            </w:r>
            <w:r w:rsidRPr="00361E4E">
              <w:rPr>
                <w:rFonts w:cstheme="minorHAnsi"/>
                <w:b/>
                <w:color w:val="FF0000"/>
              </w:rPr>
              <w:t xml:space="preserve">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5E4272AF" w14:textId="77777777" w:rsidTr="002726E1">
        <w:trPr>
          <w:trHeight w:val="37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7022" w14:textId="77777777" w:rsidR="00940F5D" w:rsidRPr="00361E4E" w:rsidRDefault="00940F5D" w:rsidP="00940F5D">
            <w:pPr>
              <w:tabs>
                <w:tab w:val="left" w:pos="1620"/>
              </w:tabs>
              <w:spacing w:after="24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361E4E">
              <w:rPr>
                <w:rFonts w:eastAsia="Times New Roman" w:cstheme="minorHAnsi"/>
                <w:b/>
                <w:sz w:val="24"/>
                <w:szCs w:val="24"/>
              </w:rPr>
              <w:t>Concessions Offered to Sargent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2726E1">
              <w:rPr>
                <w:rFonts w:cstheme="minorHAnsi"/>
                <w:i/>
                <w:sz w:val="16"/>
                <w:szCs w:val="16"/>
              </w:rPr>
              <w:t>(</w:t>
            </w:r>
            <w:r>
              <w:rPr>
                <w:rFonts w:cstheme="minorHAnsi"/>
                <w:i/>
                <w:sz w:val="16"/>
                <w:szCs w:val="16"/>
              </w:rPr>
              <w:t>What discount is being provided if discrepant product is accepted?)</w:t>
            </w:r>
            <w:r w:rsidRPr="00361E4E">
              <w:rPr>
                <w:rFonts w:eastAsia="Times New Roman" w:cstheme="minorHAnsi"/>
                <w:b/>
                <w:sz w:val="24"/>
                <w:szCs w:val="24"/>
              </w:rPr>
              <w:t xml:space="preserve">: </w:t>
            </w:r>
            <w:r w:rsidRPr="00361E4E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61E4E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361E4E">
              <w:rPr>
                <w:rFonts w:cstheme="minorHAnsi"/>
                <w:sz w:val="24"/>
                <w:szCs w:val="24"/>
              </w:rPr>
            </w:r>
            <w:r w:rsidRPr="00361E4E">
              <w:rPr>
                <w:rFonts w:cstheme="minorHAnsi"/>
                <w:sz w:val="24"/>
                <w:szCs w:val="24"/>
              </w:rPr>
              <w:fldChar w:fldCharType="separate"/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noProof/>
                <w:sz w:val="24"/>
                <w:szCs w:val="24"/>
              </w:rPr>
              <w:t> </w:t>
            </w:r>
            <w:r w:rsidRPr="00361E4E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40F5D" w:rsidRPr="005A3339" w14:paraId="6710D3AA" w14:textId="77777777" w:rsidTr="002726E1">
        <w:trPr>
          <w:trHeight w:val="379"/>
          <w:jc w:val="center"/>
        </w:trPr>
        <w:tc>
          <w:tcPr>
            <w:tcW w:w="11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9577" w14:textId="77777777" w:rsidR="00940F5D" w:rsidRPr="003712B3" w:rsidRDefault="00940F5D" w:rsidP="00940F5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Person at Sargent this SDMR is being sent to</w:t>
            </w:r>
            <w:r w:rsidRPr="003712B3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</w:tr>
      <w:tr w:rsidR="00940F5D" w:rsidRPr="005A3339" w14:paraId="713465AF" w14:textId="77777777" w:rsidTr="00F77A1D">
        <w:trPr>
          <w:trHeight w:val="576"/>
          <w:jc w:val="center"/>
        </w:trPr>
        <w:tc>
          <w:tcPr>
            <w:tcW w:w="8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0E02" w14:textId="77777777" w:rsidR="00940F5D" w:rsidRDefault="00940F5D" w:rsidP="00940F5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Supplier Signature: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0FC1" w14:textId="77777777" w:rsidR="00940F5D" w:rsidRDefault="00940F5D" w:rsidP="00940F5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Date: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</w:tr>
    </w:tbl>
    <w:p w14:paraId="022DCD1C" w14:textId="77777777" w:rsidR="00496E97" w:rsidRDefault="00496E97">
      <w:r>
        <w:br w:type="page"/>
      </w:r>
    </w:p>
    <w:tbl>
      <w:tblPr>
        <w:tblpPr w:leftFromText="187" w:rightFromText="187" w:vertAnchor="page" w:horzAnchor="margin" w:tblpX="-95" w:tblpY="1804"/>
        <w:tblOverlap w:val="never"/>
        <w:tblW w:w="1133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0"/>
        <w:gridCol w:w="2245"/>
        <w:gridCol w:w="3065"/>
        <w:gridCol w:w="1615"/>
        <w:gridCol w:w="3330"/>
        <w:gridCol w:w="270"/>
      </w:tblGrid>
      <w:tr w:rsidR="00B26976" w:rsidRPr="005A3339" w14:paraId="6AC6E14A" w14:textId="77777777" w:rsidTr="00F91238">
        <w:trPr>
          <w:trHeight w:val="242"/>
        </w:trPr>
        <w:tc>
          <w:tcPr>
            <w:tcW w:w="1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25941" w14:textId="77777777" w:rsidR="00B26976" w:rsidRPr="00BC43FE" w:rsidRDefault="00B26976" w:rsidP="00F9123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C43FE">
              <w:rPr>
                <w:b/>
                <w:sz w:val="24"/>
                <w:szCs w:val="24"/>
              </w:rPr>
              <w:lastRenderedPageBreak/>
              <w:t>ONLY SARGENT WRITE BELOW THIS LINE</w:t>
            </w:r>
          </w:p>
        </w:tc>
      </w:tr>
      <w:tr w:rsidR="00940F5D" w:rsidRPr="005A3339" w14:paraId="66032180" w14:textId="77777777" w:rsidTr="00940F5D">
        <w:trPr>
          <w:trHeight w:val="76"/>
        </w:trPr>
        <w:tc>
          <w:tcPr>
            <w:tcW w:w="1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80A32" w14:textId="77777777" w:rsidR="00940F5D" w:rsidRDefault="00940F5D" w:rsidP="00940F5D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Buyer Review           Accepted 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FORMCHECKBOX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 Rejected and Returned to supplier </w:t>
            </w:r>
            <w:r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</w:t>
            </w:r>
          </w:p>
          <w:p w14:paraId="47E7AA47" w14:textId="40AAB70B" w:rsidR="00940F5D" w:rsidRDefault="00940F5D" w:rsidP="00940F5D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Note: </w:t>
            </w:r>
            <w:r w:rsidR="00C10FBD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0FBD">
              <w:rPr>
                <w:sz w:val="24"/>
                <w:szCs w:val="24"/>
              </w:rPr>
              <w:instrText xml:space="preserve"> FORMTEXT </w:instrText>
            </w:r>
            <w:r w:rsidR="00C10FBD">
              <w:rPr>
                <w:sz w:val="24"/>
                <w:szCs w:val="24"/>
              </w:rPr>
            </w:r>
            <w:r w:rsidR="00C10FBD">
              <w:rPr>
                <w:sz w:val="24"/>
                <w:szCs w:val="24"/>
              </w:rPr>
              <w:fldChar w:fldCharType="separate"/>
            </w:r>
            <w:r w:rsidR="00C10FBD">
              <w:rPr>
                <w:noProof/>
                <w:sz w:val="24"/>
                <w:szCs w:val="24"/>
              </w:rPr>
              <w:t> </w:t>
            </w:r>
            <w:r w:rsidR="00C10FBD">
              <w:rPr>
                <w:noProof/>
                <w:sz w:val="24"/>
                <w:szCs w:val="24"/>
              </w:rPr>
              <w:t> </w:t>
            </w:r>
            <w:r w:rsidR="00C10FBD">
              <w:rPr>
                <w:noProof/>
                <w:sz w:val="24"/>
                <w:szCs w:val="24"/>
              </w:rPr>
              <w:t> </w:t>
            </w:r>
            <w:r w:rsidR="00C10FBD">
              <w:rPr>
                <w:noProof/>
                <w:sz w:val="24"/>
                <w:szCs w:val="24"/>
              </w:rPr>
              <w:t> </w:t>
            </w:r>
            <w:r w:rsidR="00C10FBD">
              <w:rPr>
                <w:noProof/>
                <w:sz w:val="24"/>
                <w:szCs w:val="24"/>
              </w:rPr>
              <w:t> </w:t>
            </w:r>
            <w:r w:rsidR="00C10FBD">
              <w:rPr>
                <w:sz w:val="24"/>
                <w:szCs w:val="24"/>
              </w:rPr>
              <w:fldChar w:fldCharType="end"/>
            </w:r>
          </w:p>
          <w:p w14:paraId="44768671" w14:textId="77777777" w:rsidR="00940F5D" w:rsidRDefault="00940F5D" w:rsidP="00940F5D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6E72447A" w14:textId="6343928D" w:rsidR="00940F5D" w:rsidRDefault="00940F5D" w:rsidP="00940F5D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E140" w14:textId="77777777" w:rsidR="00940F5D" w:rsidRDefault="00940F5D" w:rsidP="00F9123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6976" w:rsidRPr="005A3339" w14:paraId="7B6CC815" w14:textId="77777777" w:rsidTr="00F91238">
        <w:trPr>
          <w:trHeight w:val="76"/>
        </w:trPr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BDBA15" w14:textId="77777777" w:rsidR="00B26976" w:rsidRDefault="00B26976" w:rsidP="00447A0C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MRB Authority: </w:t>
            </w: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AE8B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MRB Coord: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</w:tr>
      <w:tr w:rsidR="00B26976" w:rsidRPr="005A3339" w14:paraId="254292B1" w14:textId="77777777" w:rsidTr="00F91238">
        <w:trPr>
          <w:cantSplit/>
          <w:trHeight w:val="495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44D9AC" w14:textId="77777777" w:rsidR="00B26976" w:rsidRPr="00771ED5" w:rsidRDefault="00B26976" w:rsidP="00F912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Sargent </w:t>
            </w:r>
            <w:r w:rsidRPr="00771ED5">
              <w:rPr>
                <w:sz w:val="20"/>
                <w:szCs w:val="20"/>
              </w:rPr>
              <w:t>Quality Evaluation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61B1" w14:textId="6C2C7355" w:rsidR="00B26976" w:rsidRDefault="00DB6B4A" w:rsidP="00F9123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Reject for  Reoccurrence </w:t>
            </w:r>
            <w:r w:rsidR="00B26976">
              <w:rPr>
                <w:sz w:val="24"/>
                <w:szCs w:val="24"/>
              </w:rPr>
              <w:t xml:space="preserve"> </w:t>
            </w:r>
            <w:r w:rsidR="00B26976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976">
              <w:rPr>
                <w:sz w:val="24"/>
                <w:szCs w:val="24"/>
              </w:rPr>
              <w:instrText xml:space="preserve"> FORMCHECKBOX </w:instrText>
            </w:r>
            <w:r w:rsidR="00B26976">
              <w:rPr>
                <w:sz w:val="24"/>
                <w:szCs w:val="24"/>
              </w:rPr>
            </w:r>
            <w:r w:rsidR="00B26976">
              <w:rPr>
                <w:sz w:val="24"/>
                <w:szCs w:val="24"/>
              </w:rPr>
              <w:fldChar w:fldCharType="separate"/>
            </w:r>
            <w:r w:rsidR="00B26976">
              <w:rPr>
                <w:sz w:val="24"/>
                <w:szCs w:val="24"/>
              </w:rPr>
              <w:fldChar w:fldCharType="end"/>
            </w:r>
            <w:r w:rsidR="00B26976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A4B5" w14:textId="4C895D5D" w:rsidR="00B26976" w:rsidRPr="00DA5103" w:rsidRDefault="00DB6B4A" w:rsidP="008320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Same defect, same part number, and same supplier. </w:t>
            </w:r>
          </w:p>
        </w:tc>
      </w:tr>
      <w:tr w:rsidR="00B26976" w:rsidRPr="005A3339" w14:paraId="545B44E2" w14:textId="77777777" w:rsidTr="00F91238">
        <w:trPr>
          <w:cantSplit/>
          <w:trHeight w:val="495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02491A" w14:textId="77777777" w:rsidR="00B26976" w:rsidRPr="00771ED5" w:rsidRDefault="00B26976" w:rsidP="00F9123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11C9" w14:textId="77777777" w:rsidR="00B26976" w:rsidRDefault="00B26976" w:rsidP="00F9123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Okay to process 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FORMCHECKBOX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0D5B" w14:textId="56405F69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Forwarded to </w:t>
            </w:r>
            <w:r w:rsidR="00950155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RB Engineering for Material Decision</w:t>
            </w:r>
          </w:p>
        </w:tc>
      </w:tr>
      <w:tr w:rsidR="00B26976" w:rsidRPr="005A3339" w14:paraId="0641A1A6" w14:textId="77777777" w:rsidTr="00F91238">
        <w:trPr>
          <w:trHeight w:val="76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705C" w14:textId="77777777" w:rsidR="00B26976" w:rsidRPr="00DA5103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6698" w14:textId="77777777" w:rsidR="00B26976" w:rsidRPr="00DA5103" w:rsidRDefault="00B26976" w:rsidP="00065771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Supplier Quality Engineer Name: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                           Signature__________________  Date: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</w:tc>
      </w:tr>
      <w:tr w:rsidR="00B26976" w:rsidRPr="005A3339" w14:paraId="6D50D71E" w14:textId="77777777" w:rsidTr="00F91238">
        <w:trPr>
          <w:cantSplit/>
          <w:trHeight w:val="124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31B46" w14:textId="77777777" w:rsidR="00B26976" w:rsidRPr="00A624CF" w:rsidRDefault="00B26976" w:rsidP="00F9123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A624CF">
              <w:rPr>
                <w:sz w:val="20"/>
                <w:szCs w:val="20"/>
              </w:rPr>
              <w:t>Sargent PRB Decision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083A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Return for Sargent Evaluation &amp; Disposition </w:t>
            </w:r>
          </w:p>
          <w:p w14:paraId="753A4A98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 w:rsidRPr="00DA5103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FORMCHECKBOX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Supplier to Rework to Conforming Condition</w:t>
            </w:r>
          </w:p>
          <w:p w14:paraId="584CABE4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 w:rsidRPr="00DA5103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FORMCHECKBOX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No Cause for Rejection        </w:t>
            </w:r>
          </w:p>
          <w:p w14:paraId="106B41A4" w14:textId="77777777" w:rsidR="00B26976" w:rsidRPr="00DA5103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4"/>
            <w:r>
              <w:rPr>
                <w:sz w:val="24"/>
                <w:szCs w:val="24"/>
              </w:rPr>
              <w:t xml:space="preserve">   Supplier to Scrap &amp; Replace at Supplier Cost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1F50F" w14:textId="77777777" w:rsidR="00B26976" w:rsidRDefault="00B26976" w:rsidP="00F91238">
            <w:pPr>
              <w:spacing w:after="0" w:line="240" w:lineRule="auto"/>
              <w:ind w:right="-30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Sargent PRB Engineer Name (Print)</w:t>
            </w:r>
            <w:r w:rsidRPr="00DA5103">
              <w:rPr>
                <w:sz w:val="24"/>
                <w:szCs w:val="24"/>
              </w:rPr>
              <w:t xml:space="preserve">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  <w:p w14:paraId="14E34167" w14:textId="77777777" w:rsidR="00B26976" w:rsidRPr="00DA5103" w:rsidRDefault="00B26976" w:rsidP="00F91238">
            <w:pPr>
              <w:spacing w:after="0" w:line="240" w:lineRule="auto"/>
              <w:ind w:right="-3078"/>
              <w:rPr>
                <w:sz w:val="24"/>
                <w:szCs w:val="24"/>
              </w:rPr>
            </w:pPr>
          </w:p>
        </w:tc>
      </w:tr>
      <w:tr w:rsidR="00B26976" w:rsidRPr="005A3339" w14:paraId="0A493925" w14:textId="77777777" w:rsidTr="00F91238">
        <w:trPr>
          <w:trHeight w:val="1061"/>
        </w:trPr>
        <w:tc>
          <w:tcPr>
            <w:tcW w:w="1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9DC6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PRB Engineer Instructions</w:t>
            </w:r>
            <w:r w:rsidRPr="00DA5103">
              <w:rPr>
                <w:sz w:val="24"/>
                <w:szCs w:val="24"/>
              </w:rPr>
              <w:t xml:space="preserve">: </w:t>
            </w:r>
            <w:r w:rsidRPr="00DA5103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A5103">
              <w:rPr>
                <w:sz w:val="24"/>
                <w:szCs w:val="24"/>
              </w:rPr>
              <w:instrText xml:space="preserve"> FORMTEXT </w:instrText>
            </w:r>
            <w:r w:rsidRPr="00DA5103">
              <w:rPr>
                <w:sz w:val="24"/>
                <w:szCs w:val="24"/>
              </w:rPr>
            </w:r>
            <w:r w:rsidRPr="00DA5103"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 w:rsidRPr="00DA5103">
              <w:rPr>
                <w:sz w:val="24"/>
                <w:szCs w:val="24"/>
              </w:rPr>
              <w:fldChar w:fldCharType="end"/>
            </w:r>
          </w:p>
          <w:p w14:paraId="760682C7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</w:p>
          <w:p w14:paraId="72D401ED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</w:p>
          <w:p w14:paraId="4A5AE831" w14:textId="77777777" w:rsidR="00B26976" w:rsidRDefault="00B26976" w:rsidP="00F91238">
            <w:pPr>
              <w:spacing w:after="0" w:line="240" w:lineRule="auto"/>
              <w:rPr>
                <w:sz w:val="24"/>
                <w:szCs w:val="24"/>
              </w:rPr>
            </w:pPr>
          </w:p>
          <w:p w14:paraId="1C8A8CD3" w14:textId="77777777" w:rsidR="00B26976" w:rsidRPr="005A3339" w:rsidRDefault="00B26976" w:rsidP="00F91238">
            <w:pPr>
              <w:spacing w:after="0" w:line="240" w:lineRule="auto"/>
              <w:ind w:right="2122"/>
            </w:pPr>
          </w:p>
        </w:tc>
      </w:tr>
      <w:tr w:rsidR="00B26976" w:rsidRPr="005A3339" w14:paraId="2BA9F80E" w14:textId="77777777" w:rsidTr="00F91238">
        <w:trPr>
          <w:trHeight w:val="402"/>
        </w:trPr>
        <w:tc>
          <w:tcPr>
            <w:tcW w:w="7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06A6" w14:textId="77777777" w:rsidR="00B26976" w:rsidRPr="00DA5103" w:rsidRDefault="00B26976" w:rsidP="0083202E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PRB Engineer </w:t>
            </w:r>
            <w:r w:rsidRPr="00DA5103">
              <w:rPr>
                <w:sz w:val="24"/>
                <w:szCs w:val="24"/>
              </w:rPr>
              <w:t xml:space="preserve">Signature: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EFB6" w14:textId="77777777" w:rsidR="00B26976" w:rsidRPr="005A3339" w:rsidRDefault="00B26976" w:rsidP="00F91238">
            <w:pPr>
              <w:spacing w:after="0" w:line="240" w:lineRule="auto"/>
              <w:ind w:left="-113" w:right="2122"/>
            </w:pPr>
            <w:r>
              <w:rPr>
                <w:sz w:val="24"/>
                <w:szCs w:val="24"/>
              </w:rPr>
              <w:t xml:space="preserve">  </w:t>
            </w:r>
            <w:r w:rsidRPr="00DA5103">
              <w:rPr>
                <w:sz w:val="24"/>
                <w:szCs w:val="24"/>
              </w:rPr>
              <w:t xml:space="preserve">Date: </w:t>
            </w:r>
            <w:r w:rsidR="00F77A1D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="00F77A1D">
              <w:rPr>
                <w:sz w:val="24"/>
                <w:szCs w:val="24"/>
              </w:rPr>
              <w:instrText xml:space="preserve"> FORMTEXT </w:instrText>
            </w:r>
            <w:r w:rsidR="00F77A1D">
              <w:rPr>
                <w:sz w:val="24"/>
                <w:szCs w:val="24"/>
              </w:rPr>
            </w:r>
            <w:r w:rsidR="00F77A1D">
              <w:rPr>
                <w:sz w:val="24"/>
                <w:szCs w:val="24"/>
              </w:rPr>
              <w:fldChar w:fldCharType="separate"/>
            </w:r>
            <w:r w:rsidR="00F77A1D">
              <w:rPr>
                <w:noProof/>
                <w:sz w:val="24"/>
                <w:szCs w:val="24"/>
              </w:rPr>
              <w:t> </w:t>
            </w:r>
            <w:r w:rsidR="00F77A1D">
              <w:rPr>
                <w:noProof/>
                <w:sz w:val="24"/>
                <w:szCs w:val="24"/>
              </w:rPr>
              <w:t> </w:t>
            </w:r>
            <w:r w:rsidR="00F77A1D">
              <w:rPr>
                <w:noProof/>
                <w:sz w:val="24"/>
                <w:szCs w:val="24"/>
              </w:rPr>
              <w:t> </w:t>
            </w:r>
            <w:r w:rsidR="00F77A1D">
              <w:rPr>
                <w:noProof/>
                <w:sz w:val="24"/>
                <w:szCs w:val="24"/>
              </w:rPr>
              <w:t> </w:t>
            </w:r>
            <w:r w:rsidR="00F77A1D">
              <w:rPr>
                <w:noProof/>
                <w:sz w:val="24"/>
                <w:szCs w:val="24"/>
              </w:rPr>
              <w:t> </w:t>
            </w:r>
            <w:r w:rsidR="00F77A1D">
              <w:rPr>
                <w:sz w:val="24"/>
                <w:szCs w:val="24"/>
              </w:rPr>
              <w:fldChar w:fldCharType="end"/>
            </w:r>
          </w:p>
        </w:tc>
      </w:tr>
      <w:tr w:rsidR="00B26976" w:rsidRPr="00DA5103" w14:paraId="3AAD70CF" w14:textId="77777777" w:rsidTr="00F91238">
        <w:trPr>
          <w:trHeight w:val="653"/>
        </w:trPr>
        <w:tc>
          <w:tcPr>
            <w:tcW w:w="1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E9E2" w14:textId="77777777" w:rsidR="00065771" w:rsidRDefault="00B26976" w:rsidP="00F91238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 w:rsidRPr="00F77A1D">
              <w:rPr>
                <w:b/>
                <w:sz w:val="24"/>
                <w:szCs w:val="24"/>
              </w:rPr>
              <w:t xml:space="preserve">ADDITIONAL SUPPLIER INSTRUCTIONS:  </w:t>
            </w:r>
            <w:r w:rsidRPr="00F77A1D">
              <w:rPr>
                <w:i/>
                <w:sz w:val="24"/>
                <w:szCs w:val="24"/>
              </w:rPr>
              <w:t xml:space="preserve">This document does not alleviate supplier’s risk. Parts may be returned to supplier for rework or scrap at supplier cost after evaluation by Sargent.   All further details, serial/lot numbers and instructions shall accompany this SDMR.  </w:t>
            </w:r>
          </w:p>
          <w:p w14:paraId="6F2250CD" w14:textId="77777777" w:rsidR="00065771" w:rsidRDefault="00065771" w:rsidP="00F91238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</w:p>
          <w:p w14:paraId="1282B02D" w14:textId="77777777" w:rsidR="00B26976" w:rsidRPr="00F77A1D" w:rsidRDefault="00B26976" w:rsidP="00F91238">
            <w:pPr>
              <w:spacing w:before="120" w:after="120" w:line="240" w:lineRule="auto"/>
              <w:jc w:val="both"/>
              <w:rPr>
                <w:b/>
                <w:sz w:val="24"/>
                <w:szCs w:val="24"/>
              </w:rPr>
            </w:pPr>
            <w:r w:rsidRPr="00F77A1D">
              <w:rPr>
                <w:i/>
                <w:sz w:val="24"/>
                <w:szCs w:val="24"/>
              </w:rPr>
              <w:t>A completed copy of this form MUST be included with all affected shipments. Parts must be tagged with the SDMR Number and the SDMR Number must be listed on the CofC.</w:t>
            </w:r>
          </w:p>
        </w:tc>
      </w:tr>
    </w:tbl>
    <w:p w14:paraId="2ACD9376" w14:textId="77777777" w:rsidR="00BE3D59" w:rsidRPr="00A624CF" w:rsidRDefault="00BE3D59" w:rsidP="00940F5D">
      <w:pPr>
        <w:spacing w:after="0" w:line="240" w:lineRule="auto"/>
        <w:jc w:val="both"/>
        <w:rPr>
          <w:sz w:val="4"/>
        </w:rPr>
      </w:pPr>
    </w:p>
    <w:sectPr w:rsidR="00BE3D59" w:rsidRPr="00A624CF" w:rsidSect="00F77A1D">
      <w:headerReference w:type="default" r:id="rId7"/>
      <w:footerReference w:type="default" r:id="rId8"/>
      <w:footerReference w:type="first" r:id="rId9"/>
      <w:pgSz w:w="12240" w:h="15840"/>
      <w:pgMar w:top="720" w:right="576" w:bottom="720" w:left="5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04D6" w14:textId="77777777" w:rsidR="00D96BF4" w:rsidRDefault="00D96BF4" w:rsidP="00BE3D59">
      <w:pPr>
        <w:spacing w:after="0" w:line="240" w:lineRule="auto"/>
      </w:pPr>
      <w:r>
        <w:separator/>
      </w:r>
    </w:p>
  </w:endnote>
  <w:endnote w:type="continuationSeparator" w:id="0">
    <w:p w14:paraId="6F9738D6" w14:textId="77777777" w:rsidR="00D96BF4" w:rsidRDefault="00D96BF4" w:rsidP="00BE3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39"/>
      <w:gridCol w:w="5539"/>
    </w:tblGrid>
    <w:tr w:rsidR="00B64B4C" w14:paraId="41C1A697" w14:textId="77777777" w:rsidTr="00B64B4C">
      <w:tc>
        <w:tcPr>
          <w:tcW w:w="5539" w:type="dxa"/>
        </w:tcPr>
        <w:p w14:paraId="79B1B27F" w14:textId="269F6AB0" w:rsidR="00B64B4C" w:rsidRPr="00B64B4C" w:rsidRDefault="00B64B4C" w:rsidP="00B64B4C">
          <w:pPr>
            <w:pStyle w:val="Footer"/>
            <w:rPr>
              <w:sz w:val="20"/>
              <w:szCs w:val="20"/>
            </w:rPr>
          </w:pPr>
          <w:r w:rsidRPr="00B64B4C">
            <w:rPr>
              <w:rFonts w:cstheme="minorHAnsi"/>
              <w:sz w:val="20"/>
              <w:szCs w:val="20"/>
            </w:rPr>
            <w:t>Form 2.385 (202</w:t>
          </w:r>
          <w:r w:rsidR="00A42300">
            <w:rPr>
              <w:rFonts w:cstheme="minorHAnsi"/>
              <w:sz w:val="20"/>
              <w:szCs w:val="20"/>
            </w:rPr>
            <w:t>50925</w:t>
          </w:r>
          <w:r w:rsidRPr="00B64B4C">
            <w:rPr>
              <w:rFonts w:cstheme="minorHAnsi"/>
              <w:sz w:val="20"/>
              <w:szCs w:val="20"/>
            </w:rPr>
            <w:t>)</w:t>
          </w:r>
        </w:p>
      </w:tc>
      <w:tc>
        <w:tcPr>
          <w:tcW w:w="5539" w:type="dxa"/>
        </w:tcPr>
        <w:p w14:paraId="3119B1AA" w14:textId="77777777" w:rsidR="00B64B4C" w:rsidRPr="00B64B4C" w:rsidRDefault="00B64B4C" w:rsidP="00B64B4C">
          <w:pPr>
            <w:pStyle w:val="Footer"/>
            <w:jc w:val="right"/>
            <w:rPr>
              <w:sz w:val="20"/>
              <w:szCs w:val="20"/>
            </w:rPr>
          </w:pPr>
          <w:r w:rsidRPr="00B64B4C">
            <w:rPr>
              <w:sz w:val="20"/>
              <w:szCs w:val="20"/>
            </w:rPr>
            <w:t xml:space="preserve">Page </w:t>
          </w:r>
          <w:r w:rsidRPr="00B64B4C">
            <w:rPr>
              <w:bCs/>
              <w:sz w:val="20"/>
              <w:szCs w:val="20"/>
            </w:rPr>
            <w:fldChar w:fldCharType="begin"/>
          </w:r>
          <w:r w:rsidRPr="00B64B4C">
            <w:rPr>
              <w:bCs/>
              <w:sz w:val="20"/>
              <w:szCs w:val="20"/>
            </w:rPr>
            <w:instrText xml:space="preserve"> PAGE  \* Arabic  \* MERGEFORMAT </w:instrText>
          </w:r>
          <w:r w:rsidRPr="00B64B4C">
            <w:rPr>
              <w:bCs/>
              <w:sz w:val="20"/>
              <w:szCs w:val="20"/>
            </w:rPr>
            <w:fldChar w:fldCharType="separate"/>
          </w:r>
          <w:r w:rsidR="00E85CF6">
            <w:rPr>
              <w:bCs/>
              <w:noProof/>
              <w:sz w:val="20"/>
              <w:szCs w:val="20"/>
            </w:rPr>
            <w:t>2</w:t>
          </w:r>
          <w:r w:rsidRPr="00B64B4C">
            <w:rPr>
              <w:bCs/>
              <w:sz w:val="20"/>
              <w:szCs w:val="20"/>
            </w:rPr>
            <w:fldChar w:fldCharType="end"/>
          </w:r>
          <w:r w:rsidRPr="00B64B4C">
            <w:rPr>
              <w:sz w:val="20"/>
              <w:szCs w:val="20"/>
            </w:rPr>
            <w:t xml:space="preserve"> of </w:t>
          </w:r>
          <w:r w:rsidRPr="00B64B4C">
            <w:rPr>
              <w:bCs/>
              <w:sz w:val="20"/>
              <w:szCs w:val="20"/>
            </w:rPr>
            <w:fldChar w:fldCharType="begin"/>
          </w:r>
          <w:r w:rsidRPr="00B64B4C">
            <w:rPr>
              <w:bCs/>
              <w:sz w:val="20"/>
              <w:szCs w:val="20"/>
            </w:rPr>
            <w:instrText xml:space="preserve"> NUMPAGES  \* Arabic  \* MERGEFORMAT </w:instrText>
          </w:r>
          <w:r w:rsidRPr="00B64B4C">
            <w:rPr>
              <w:bCs/>
              <w:sz w:val="20"/>
              <w:szCs w:val="20"/>
            </w:rPr>
            <w:fldChar w:fldCharType="separate"/>
          </w:r>
          <w:r w:rsidR="00E85CF6">
            <w:rPr>
              <w:bCs/>
              <w:noProof/>
              <w:sz w:val="20"/>
              <w:szCs w:val="20"/>
            </w:rPr>
            <w:t>2</w:t>
          </w:r>
          <w:r w:rsidRPr="00B64B4C">
            <w:rPr>
              <w:bCs/>
              <w:sz w:val="20"/>
              <w:szCs w:val="20"/>
            </w:rPr>
            <w:fldChar w:fldCharType="end"/>
          </w:r>
        </w:p>
      </w:tc>
    </w:tr>
  </w:tbl>
  <w:p w14:paraId="3D20D4E9" w14:textId="77777777" w:rsidR="00BE3D59" w:rsidRPr="00651693" w:rsidRDefault="00BE3D59" w:rsidP="00B64B4C">
    <w:pPr>
      <w:pStyle w:val="Footer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39"/>
      <w:gridCol w:w="5539"/>
    </w:tblGrid>
    <w:tr w:rsidR="00651693" w14:paraId="1080E73E" w14:textId="77777777" w:rsidTr="00124258">
      <w:tc>
        <w:tcPr>
          <w:tcW w:w="5539" w:type="dxa"/>
        </w:tcPr>
        <w:p w14:paraId="7660F6CF" w14:textId="6E0CD418" w:rsidR="00651693" w:rsidRPr="00B64B4C" w:rsidRDefault="00651693" w:rsidP="00651693">
          <w:pPr>
            <w:pStyle w:val="Footer"/>
            <w:rPr>
              <w:sz w:val="20"/>
              <w:szCs w:val="20"/>
            </w:rPr>
          </w:pPr>
          <w:r w:rsidRPr="00B64B4C">
            <w:rPr>
              <w:rFonts w:cstheme="minorHAnsi"/>
              <w:sz w:val="20"/>
              <w:szCs w:val="20"/>
            </w:rPr>
            <w:t>Form 2.385 (202</w:t>
          </w:r>
          <w:r w:rsidR="00940F5D">
            <w:rPr>
              <w:rFonts w:cstheme="minorHAnsi"/>
              <w:sz w:val="20"/>
              <w:szCs w:val="20"/>
            </w:rPr>
            <w:t>5</w:t>
          </w:r>
          <w:r w:rsidR="00A42300">
            <w:rPr>
              <w:rFonts w:cstheme="minorHAnsi"/>
              <w:sz w:val="20"/>
              <w:szCs w:val="20"/>
            </w:rPr>
            <w:t>0925</w:t>
          </w:r>
          <w:r w:rsidRPr="00B64B4C">
            <w:rPr>
              <w:rFonts w:cstheme="minorHAnsi"/>
              <w:sz w:val="20"/>
              <w:szCs w:val="20"/>
            </w:rPr>
            <w:t>)</w:t>
          </w:r>
        </w:p>
      </w:tc>
      <w:tc>
        <w:tcPr>
          <w:tcW w:w="5539" w:type="dxa"/>
        </w:tcPr>
        <w:p w14:paraId="00E94822" w14:textId="77777777" w:rsidR="00651693" w:rsidRPr="00B64B4C" w:rsidRDefault="00651693" w:rsidP="00651693">
          <w:pPr>
            <w:pStyle w:val="Footer"/>
            <w:jc w:val="right"/>
            <w:rPr>
              <w:sz w:val="20"/>
              <w:szCs w:val="20"/>
            </w:rPr>
          </w:pPr>
          <w:r w:rsidRPr="00B64B4C">
            <w:rPr>
              <w:sz w:val="20"/>
              <w:szCs w:val="20"/>
            </w:rPr>
            <w:t xml:space="preserve">Page </w:t>
          </w:r>
          <w:r w:rsidRPr="00B64B4C">
            <w:rPr>
              <w:bCs/>
              <w:sz w:val="20"/>
              <w:szCs w:val="20"/>
            </w:rPr>
            <w:fldChar w:fldCharType="begin"/>
          </w:r>
          <w:r w:rsidRPr="00B64B4C">
            <w:rPr>
              <w:bCs/>
              <w:sz w:val="20"/>
              <w:szCs w:val="20"/>
            </w:rPr>
            <w:instrText xml:space="preserve"> PAGE  \* Arabic  \* MERGEFORMAT </w:instrText>
          </w:r>
          <w:r w:rsidRPr="00B64B4C">
            <w:rPr>
              <w:bCs/>
              <w:sz w:val="20"/>
              <w:szCs w:val="20"/>
            </w:rPr>
            <w:fldChar w:fldCharType="separate"/>
          </w:r>
          <w:r w:rsidR="00E85CF6">
            <w:rPr>
              <w:bCs/>
              <w:noProof/>
              <w:sz w:val="20"/>
              <w:szCs w:val="20"/>
            </w:rPr>
            <w:t>1</w:t>
          </w:r>
          <w:r w:rsidRPr="00B64B4C">
            <w:rPr>
              <w:bCs/>
              <w:sz w:val="20"/>
              <w:szCs w:val="20"/>
            </w:rPr>
            <w:fldChar w:fldCharType="end"/>
          </w:r>
          <w:r w:rsidRPr="00B64B4C">
            <w:rPr>
              <w:sz w:val="20"/>
              <w:szCs w:val="20"/>
            </w:rPr>
            <w:t xml:space="preserve"> of </w:t>
          </w:r>
          <w:r w:rsidRPr="00B64B4C">
            <w:rPr>
              <w:bCs/>
              <w:sz w:val="20"/>
              <w:szCs w:val="20"/>
            </w:rPr>
            <w:fldChar w:fldCharType="begin"/>
          </w:r>
          <w:r w:rsidRPr="00B64B4C">
            <w:rPr>
              <w:bCs/>
              <w:sz w:val="20"/>
              <w:szCs w:val="20"/>
            </w:rPr>
            <w:instrText xml:space="preserve"> NUMPAGES  \* Arabic  \* MERGEFORMAT </w:instrText>
          </w:r>
          <w:r w:rsidRPr="00B64B4C">
            <w:rPr>
              <w:bCs/>
              <w:sz w:val="20"/>
              <w:szCs w:val="20"/>
            </w:rPr>
            <w:fldChar w:fldCharType="separate"/>
          </w:r>
          <w:r w:rsidR="00E85CF6">
            <w:rPr>
              <w:bCs/>
              <w:noProof/>
              <w:sz w:val="20"/>
              <w:szCs w:val="20"/>
            </w:rPr>
            <w:t>2</w:t>
          </w:r>
          <w:r w:rsidRPr="00B64B4C">
            <w:rPr>
              <w:bCs/>
              <w:sz w:val="20"/>
              <w:szCs w:val="20"/>
            </w:rPr>
            <w:fldChar w:fldCharType="end"/>
          </w:r>
        </w:p>
      </w:tc>
    </w:tr>
  </w:tbl>
  <w:p w14:paraId="3C33F36A" w14:textId="77777777" w:rsidR="00B64B4C" w:rsidRPr="00651693" w:rsidRDefault="00B64B4C" w:rsidP="00651693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D4DF" w14:textId="77777777" w:rsidR="00D96BF4" w:rsidRDefault="00D96BF4" w:rsidP="00BE3D59">
      <w:pPr>
        <w:spacing w:after="0" w:line="240" w:lineRule="auto"/>
      </w:pPr>
      <w:r>
        <w:separator/>
      </w:r>
    </w:p>
  </w:footnote>
  <w:footnote w:type="continuationSeparator" w:id="0">
    <w:p w14:paraId="197A9C98" w14:textId="77777777" w:rsidR="00D96BF4" w:rsidRDefault="00D96BF4" w:rsidP="00BE3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0" w:type="dxa"/>
      <w:tblInd w:w="-95" w:type="dxa"/>
      <w:tblLook w:val="04A0" w:firstRow="1" w:lastRow="0" w:firstColumn="1" w:lastColumn="0" w:noHBand="0" w:noVBand="1"/>
    </w:tblPr>
    <w:tblGrid>
      <w:gridCol w:w="8460"/>
      <w:gridCol w:w="1440"/>
      <w:gridCol w:w="1440"/>
    </w:tblGrid>
    <w:tr w:rsidR="001D3462" w14:paraId="42024C7C" w14:textId="77777777" w:rsidTr="00B96A37">
      <w:tc>
        <w:tcPr>
          <w:tcW w:w="8460" w:type="dxa"/>
          <w:tcBorders>
            <w:right w:val="nil"/>
          </w:tcBorders>
          <w:shd w:val="clear" w:color="auto" w:fill="D9D9D9" w:themeFill="background1" w:themeFillShade="D9"/>
        </w:tcPr>
        <w:p w14:paraId="267EF74D" w14:textId="77777777" w:rsidR="001D3462" w:rsidRPr="001D3462" w:rsidRDefault="001D3462">
          <w:pPr>
            <w:pStyle w:val="Header"/>
            <w:rPr>
              <w:b/>
              <w:sz w:val="36"/>
              <w:szCs w:val="36"/>
            </w:rPr>
          </w:pPr>
          <w:r w:rsidRPr="001D3462">
            <w:rPr>
              <w:b/>
              <w:sz w:val="36"/>
              <w:szCs w:val="36"/>
            </w:rPr>
            <w:t>Sargent Supplier Discrepant Material Request (SDMR)</w:t>
          </w:r>
        </w:p>
      </w:tc>
      <w:tc>
        <w:tcPr>
          <w:tcW w:w="1440" w:type="dxa"/>
          <w:tcBorders>
            <w:left w:val="nil"/>
          </w:tcBorders>
          <w:shd w:val="clear" w:color="auto" w:fill="D9D9D9" w:themeFill="background1" w:themeFillShade="D9"/>
        </w:tcPr>
        <w:p w14:paraId="6FE21B83" w14:textId="77777777" w:rsidR="001D3462" w:rsidRPr="001D3462" w:rsidRDefault="001D3462" w:rsidP="001D3462">
          <w:pPr>
            <w:pStyle w:val="Header"/>
            <w:jc w:val="center"/>
            <w:rPr>
              <w:sz w:val="24"/>
              <w:szCs w:val="24"/>
            </w:rPr>
          </w:pPr>
          <w:r w:rsidRPr="001D3462">
            <w:rPr>
              <w:sz w:val="24"/>
              <w:szCs w:val="24"/>
            </w:rPr>
            <w:t>SDMR #</w:t>
          </w:r>
        </w:p>
        <w:p w14:paraId="504668ED" w14:textId="77777777" w:rsidR="001D3462" w:rsidRPr="001D3462" w:rsidRDefault="001D3462" w:rsidP="001D3462">
          <w:pPr>
            <w:pStyle w:val="Header"/>
            <w:jc w:val="center"/>
            <w:rPr>
              <w:sz w:val="16"/>
              <w:szCs w:val="16"/>
            </w:rPr>
          </w:pPr>
          <w:r w:rsidRPr="001D3462">
            <w:rPr>
              <w:sz w:val="16"/>
              <w:szCs w:val="16"/>
            </w:rPr>
            <w:t>(Sargent Provided)</w:t>
          </w:r>
        </w:p>
      </w:tc>
      <w:tc>
        <w:tcPr>
          <w:tcW w:w="1440" w:type="dxa"/>
          <w:vAlign w:val="center"/>
        </w:tcPr>
        <w:p w14:paraId="38341B26" w14:textId="2E31D49E" w:rsidR="001D3462" w:rsidRDefault="001D3462" w:rsidP="00F77A1D">
          <w:pPr>
            <w:pStyle w:val="Header"/>
            <w:jc w:val="center"/>
          </w:pPr>
        </w:p>
      </w:tc>
    </w:tr>
  </w:tbl>
  <w:p w14:paraId="6D3CF60E" w14:textId="77777777" w:rsidR="001D3462" w:rsidRPr="001D3462" w:rsidRDefault="001D3462" w:rsidP="001D3462">
    <w:pPr>
      <w:pStyle w:val="Header"/>
      <w:rPr>
        <w:sz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D59"/>
    <w:rsid w:val="000203D7"/>
    <w:rsid w:val="00065771"/>
    <w:rsid w:val="000B0B8C"/>
    <w:rsid w:val="000E3DB2"/>
    <w:rsid w:val="00120210"/>
    <w:rsid w:val="00152391"/>
    <w:rsid w:val="00181826"/>
    <w:rsid w:val="0019224E"/>
    <w:rsid w:val="001B091C"/>
    <w:rsid w:val="001D3462"/>
    <w:rsid w:val="001E0F5E"/>
    <w:rsid w:val="00225C79"/>
    <w:rsid w:val="002726E1"/>
    <w:rsid w:val="002C5E94"/>
    <w:rsid w:val="003028C7"/>
    <w:rsid w:val="00361E4E"/>
    <w:rsid w:val="003B224A"/>
    <w:rsid w:val="00447A0C"/>
    <w:rsid w:val="00496E97"/>
    <w:rsid w:val="00534613"/>
    <w:rsid w:val="005361EE"/>
    <w:rsid w:val="005A58B7"/>
    <w:rsid w:val="00643B84"/>
    <w:rsid w:val="00651693"/>
    <w:rsid w:val="00673581"/>
    <w:rsid w:val="00712700"/>
    <w:rsid w:val="00763764"/>
    <w:rsid w:val="00771ED5"/>
    <w:rsid w:val="00804820"/>
    <w:rsid w:val="00824F47"/>
    <w:rsid w:val="0083202E"/>
    <w:rsid w:val="00834DE5"/>
    <w:rsid w:val="00866585"/>
    <w:rsid w:val="008B05C7"/>
    <w:rsid w:val="008B4A53"/>
    <w:rsid w:val="00940F5D"/>
    <w:rsid w:val="009442B3"/>
    <w:rsid w:val="00950155"/>
    <w:rsid w:val="00995BE1"/>
    <w:rsid w:val="009E38D5"/>
    <w:rsid w:val="00A23C09"/>
    <w:rsid w:val="00A42300"/>
    <w:rsid w:val="00A624CF"/>
    <w:rsid w:val="00B25616"/>
    <w:rsid w:val="00B26976"/>
    <w:rsid w:val="00B56721"/>
    <w:rsid w:val="00B64B4C"/>
    <w:rsid w:val="00B66359"/>
    <w:rsid w:val="00B8226D"/>
    <w:rsid w:val="00B96A37"/>
    <w:rsid w:val="00BC2C39"/>
    <w:rsid w:val="00BC3A81"/>
    <w:rsid w:val="00BC43FE"/>
    <w:rsid w:val="00BE3D59"/>
    <w:rsid w:val="00BF62D7"/>
    <w:rsid w:val="00C04399"/>
    <w:rsid w:val="00C10FBD"/>
    <w:rsid w:val="00C62F14"/>
    <w:rsid w:val="00CB1C99"/>
    <w:rsid w:val="00CF3FE3"/>
    <w:rsid w:val="00D12847"/>
    <w:rsid w:val="00D96BF4"/>
    <w:rsid w:val="00DB6B4A"/>
    <w:rsid w:val="00DD702E"/>
    <w:rsid w:val="00E84B09"/>
    <w:rsid w:val="00E85CF6"/>
    <w:rsid w:val="00EA3FA6"/>
    <w:rsid w:val="00F01BA2"/>
    <w:rsid w:val="00F0520A"/>
    <w:rsid w:val="00F26617"/>
    <w:rsid w:val="00F30F91"/>
    <w:rsid w:val="00F77A1D"/>
    <w:rsid w:val="00F91238"/>
    <w:rsid w:val="00FA1A2F"/>
    <w:rsid w:val="00FB6CD9"/>
    <w:rsid w:val="00FD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EC40F"/>
  <w15:chartTrackingRefBased/>
  <w15:docId w15:val="{008547A2-4A95-4B73-B0EA-1FACE9E6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D59"/>
  </w:style>
  <w:style w:type="paragraph" w:styleId="Footer">
    <w:name w:val="footer"/>
    <w:basedOn w:val="Normal"/>
    <w:link w:val="FooterChar"/>
    <w:uiPriority w:val="99"/>
    <w:unhideWhenUsed/>
    <w:rsid w:val="00BE3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D59"/>
  </w:style>
  <w:style w:type="paragraph" w:styleId="BalloonText">
    <w:name w:val="Balloon Text"/>
    <w:basedOn w:val="Normal"/>
    <w:link w:val="BalloonTextChar"/>
    <w:uiPriority w:val="99"/>
    <w:semiHidden/>
    <w:unhideWhenUsed/>
    <w:rsid w:val="0019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2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D3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F1853-1FBC-410A-9E6B-E5071BB3B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Crawford, Joe</dc:creator>
  <cp:keywords/>
  <dc:description/>
  <cp:lastModifiedBy>Riffel, Terri</cp:lastModifiedBy>
  <cp:revision>3</cp:revision>
  <cp:lastPrinted>2021-12-02T20:15:00Z</cp:lastPrinted>
  <dcterms:created xsi:type="dcterms:W3CDTF">2025-09-25T18:50:00Z</dcterms:created>
  <dcterms:modified xsi:type="dcterms:W3CDTF">2025-09-25T19:22:00Z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d89af8-a616-445f-9514-221e7a97bae0_Enabled">
    <vt:lpwstr>true</vt:lpwstr>
  </property>
  <property fmtid="{D5CDD505-2E9C-101B-9397-08002B2CF9AE}" pid="3" name="MSIP_Label_e8d89af8-a616-445f-9514-221e7a97bae0_SetDate">
    <vt:lpwstr>2025-03-11T15:56:25Z</vt:lpwstr>
  </property>
  <property fmtid="{D5CDD505-2E9C-101B-9397-08002B2CF9AE}" pid="4" name="MSIP_Label_e8d89af8-a616-445f-9514-221e7a97bae0_Method">
    <vt:lpwstr>Standard</vt:lpwstr>
  </property>
  <property fmtid="{D5CDD505-2E9C-101B-9397-08002B2CF9AE}" pid="5" name="MSIP_Label_e8d89af8-a616-445f-9514-221e7a97bae0_Name">
    <vt:lpwstr>defa4170-0d19-0005-0004-bc88714345d2</vt:lpwstr>
  </property>
  <property fmtid="{D5CDD505-2E9C-101B-9397-08002B2CF9AE}" pid="6" name="MSIP_Label_e8d89af8-a616-445f-9514-221e7a97bae0_SiteId">
    <vt:lpwstr>b62ae4e2-d68f-4f11-9643-f9ccf49460e5</vt:lpwstr>
  </property>
  <property fmtid="{D5CDD505-2E9C-101B-9397-08002B2CF9AE}" pid="7" name="MSIP_Label_e8d89af8-a616-445f-9514-221e7a97bae0_ActionId">
    <vt:lpwstr>d587afeb-0669-487c-9165-215d2c393144</vt:lpwstr>
  </property>
  <property fmtid="{D5CDD505-2E9C-101B-9397-08002B2CF9AE}" pid="8" name="MSIP_Label_e8d89af8-a616-445f-9514-221e7a97bae0_ContentBits">
    <vt:lpwstr>0</vt:lpwstr>
  </property>
  <property fmtid="{D5CDD505-2E9C-101B-9397-08002B2CF9AE}" pid="9" name="MSIP_Label_e8d89af8-a616-445f-9514-221e7a97bae0_Tag">
    <vt:lpwstr>10, 3, 0, 1</vt:lpwstr>
  </property>
</Properties>
</file>